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ED733" w14:textId="77777777" w:rsid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  <w:r w:rsidRPr="00B45461">
        <w:rPr>
          <w:rFonts w:ascii="宋体" w:hAnsi="华文细黑" w:hint="eastAsia"/>
          <w:color w:val="000000"/>
          <w:sz w:val="20"/>
          <w:szCs w:val="20"/>
        </w:rPr>
        <w:t>口述人：李氏英（女，1936年出生，</w:t>
      </w:r>
      <w:bookmarkStart w:id="0" w:name="_GoBack"/>
      <w:r w:rsidRPr="00B45461">
        <w:rPr>
          <w:rFonts w:ascii="宋体" w:hAnsi="华文细黑" w:hint="eastAsia"/>
          <w:color w:val="000000"/>
          <w:sz w:val="20"/>
          <w:szCs w:val="20"/>
        </w:rPr>
        <w:t>云南省易门县铜厂乡铜厂村委会万宝厂村</w:t>
      </w:r>
      <w:bookmarkEnd w:id="0"/>
      <w:r w:rsidRPr="00B45461">
        <w:rPr>
          <w:rFonts w:ascii="宋体" w:hAnsi="华文细黑" w:hint="eastAsia"/>
          <w:color w:val="000000"/>
          <w:sz w:val="20"/>
          <w:szCs w:val="20"/>
        </w:rPr>
        <w:t>村民）</w:t>
      </w:r>
      <w:r w:rsidRPr="00B45461">
        <w:rPr>
          <w:rFonts w:ascii="宋体" w:hAnsi="华文细黑" w:hint="eastAsia"/>
          <w:color w:val="000000"/>
          <w:sz w:val="20"/>
          <w:szCs w:val="20"/>
        </w:rPr>
        <w:br/>
        <w:t>采访人：文慧（女，1960年出生，草场地工作站驻站）</w:t>
      </w:r>
      <w:r w:rsidRPr="00B45461">
        <w:rPr>
          <w:rFonts w:ascii="宋体" w:hAnsi="华文细黑" w:hint="eastAsia"/>
          <w:color w:val="000000"/>
          <w:sz w:val="20"/>
          <w:szCs w:val="20"/>
        </w:rPr>
        <w:br/>
        <w:t>采访日期：2011年2月15日</w:t>
      </w:r>
      <w:r w:rsidRPr="00B45461">
        <w:rPr>
          <w:rFonts w:ascii="宋体" w:hAnsi="华文细黑" w:hint="eastAsia"/>
          <w:color w:val="000000"/>
          <w:sz w:val="20"/>
          <w:szCs w:val="20"/>
        </w:rPr>
        <w:br/>
        <w:t>采访地点：李氏英家</w:t>
      </w:r>
      <w:r w:rsidRPr="00B45461">
        <w:rPr>
          <w:rFonts w:ascii="宋体" w:hAnsi="华文细黑" w:hint="eastAsia"/>
          <w:color w:val="000000"/>
          <w:sz w:val="20"/>
          <w:szCs w:val="20"/>
        </w:rPr>
        <w:br/>
      </w:r>
    </w:p>
    <w:p w14:paraId="4E62897B" w14:textId="77777777" w:rsidR="001B7656" w:rsidRDefault="001B7656" w:rsidP="00B45461">
      <w:pPr>
        <w:jc w:val="left"/>
        <w:rPr>
          <w:rFonts w:ascii="宋体" w:hAnsi="华文细黑" w:hint="eastAsia"/>
          <w:color w:val="000000"/>
          <w:sz w:val="20"/>
          <w:szCs w:val="20"/>
        </w:rPr>
      </w:pPr>
      <w:r>
        <w:rPr>
          <w:rFonts w:ascii="Helvetica" w:eastAsiaTheme="minorEastAsia" w:hAnsi="Helvetica" w:cs="Helvetica"/>
          <w:noProof/>
          <w:kern w:val="0"/>
          <w:sz w:val="24"/>
          <w:szCs w:val="24"/>
          <w:lang w:eastAsia="en-US"/>
        </w:rPr>
        <w:drawing>
          <wp:inline distT="0" distB="0" distL="0" distR="0" wp14:anchorId="2F8BB0A4" wp14:editId="1D0440A6">
            <wp:extent cx="5654704" cy="4229476"/>
            <wp:effectExtent l="0" t="0" r="952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190" cy="423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1183D" w14:textId="77777777" w:rsidR="001B7656" w:rsidRPr="00B45461" w:rsidRDefault="001B7656" w:rsidP="00B45461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1D4BACDC" w14:textId="77777777" w:rsidR="00B45461" w:rsidRP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  <w:r w:rsidRPr="00B45461">
        <w:rPr>
          <w:rFonts w:ascii="宋体" w:hAnsi="华文细黑" w:hint="eastAsia"/>
          <w:color w:val="000000"/>
          <w:sz w:val="20"/>
          <w:szCs w:val="20"/>
        </w:rPr>
        <w:t>采访笔记：</w:t>
      </w:r>
    </w:p>
    <w:p w14:paraId="7B333F72" w14:textId="77777777" w:rsidR="00B45461" w:rsidRP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  <w:r w:rsidRPr="00B45461">
        <w:rPr>
          <w:rFonts w:ascii="宋体" w:hAnsi="华文细黑" w:hint="eastAsia"/>
          <w:color w:val="000000"/>
          <w:sz w:val="20"/>
          <w:szCs w:val="20"/>
        </w:rPr>
        <w:t>李氏英是我采访的第一位老人。她讲话语速极快，但话不多，讲完一句话就低头沉默一会儿，我很紧张地等待她讲下一句，觉得她很想跟我讲话。她丈夫一直在旁边跟我说“她没有文化，她不会讲”。我坚持要先听她讲完，再听她丈夫讲，所以我们的采访录音里一直有她丈夫的声音。</w:t>
      </w:r>
    </w:p>
    <w:p w14:paraId="7815FC36" w14:textId="77777777" w:rsidR="00B45461" w:rsidRP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7E7990EF" w14:textId="77777777" w:rsidR="00B45461" w:rsidRPr="00B45461" w:rsidRDefault="00B45461" w:rsidP="00B45461">
      <w:pPr>
        <w:jc w:val="left"/>
        <w:rPr>
          <w:rFonts w:ascii="宋体" w:hAnsi="华文细黑"/>
          <w:b/>
          <w:color w:val="000000"/>
          <w:sz w:val="20"/>
          <w:szCs w:val="20"/>
        </w:rPr>
      </w:pPr>
      <w:r w:rsidRPr="00B45461">
        <w:rPr>
          <w:rFonts w:ascii="宋体" w:hAnsi="华文细黑" w:hint="eastAsia"/>
          <w:b/>
          <w:color w:val="000000"/>
          <w:sz w:val="20"/>
          <w:szCs w:val="20"/>
        </w:rPr>
        <w:t>吃伙食团“如麻”（可怜）</w:t>
      </w:r>
    </w:p>
    <w:p w14:paraId="18BA21A1" w14:textId="77777777" w:rsidR="00B45461" w:rsidRP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  <w:r w:rsidRPr="00B45461">
        <w:rPr>
          <w:rFonts w:ascii="宋体" w:hAnsi="华文细黑" w:hint="eastAsia"/>
          <w:color w:val="000000"/>
          <w:sz w:val="20"/>
          <w:szCs w:val="20"/>
        </w:rPr>
        <w:t>我叫李氏英，今年75啦，吃伙食团那几年么困难了嘛，那两年么“如麻”（可怜）死了。告诉你，早上吃了晚上就没有。吃伙食团那时我23岁。我的娃娃有两岁了。那时不只我们这里“如麻”，到处都“如麻”的。</w:t>
      </w:r>
    </w:p>
    <w:p w14:paraId="37A8DA42" w14:textId="77777777" w:rsidR="00B45461" w:rsidRP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63C9D55D" w14:textId="77777777" w:rsidR="00B45461" w:rsidRPr="00B45461" w:rsidRDefault="00B45461" w:rsidP="00B45461">
      <w:pPr>
        <w:jc w:val="left"/>
        <w:rPr>
          <w:rFonts w:ascii="宋体" w:hAnsi="华文细黑"/>
          <w:b/>
          <w:color w:val="000000"/>
          <w:sz w:val="20"/>
          <w:szCs w:val="20"/>
        </w:rPr>
      </w:pPr>
      <w:r w:rsidRPr="00B45461">
        <w:rPr>
          <w:rFonts w:ascii="宋体" w:hAnsi="华文细黑" w:hint="eastAsia"/>
          <w:b/>
          <w:color w:val="000000"/>
          <w:sz w:val="20"/>
          <w:szCs w:val="20"/>
        </w:rPr>
        <w:t>饿了上坡都上不去</w:t>
      </w:r>
    </w:p>
    <w:p w14:paraId="510B4440" w14:textId="77777777" w:rsidR="00B45461" w:rsidRP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  <w:r w:rsidRPr="00B45461">
        <w:rPr>
          <w:rFonts w:ascii="宋体" w:hAnsi="华文细黑" w:hint="eastAsia"/>
          <w:color w:val="000000"/>
          <w:sz w:val="20"/>
          <w:szCs w:val="20"/>
        </w:rPr>
        <w:t>伙食团那趟，我已经嫁过来了，那时劳动又苦，饿了上坡都上不去。饿了也没有吃的，家里也没有，一样都没有吃的。肚子饿了难过，饿不得了么，煮点淹菜汤喝喝，整点盐水，整点开水喝喝。</w:t>
      </w:r>
    </w:p>
    <w:p w14:paraId="38462191" w14:textId="77777777" w:rsidR="00B45461" w:rsidRP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75829B1A" w14:textId="77777777" w:rsidR="00B45461" w:rsidRP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  <w:r w:rsidRPr="00B45461">
        <w:rPr>
          <w:rFonts w:ascii="宋体" w:hAnsi="华文细黑" w:hint="eastAsia"/>
          <w:color w:val="000000"/>
          <w:sz w:val="20"/>
          <w:szCs w:val="20"/>
        </w:rPr>
        <w:t>吃过阳筋豆，吃洋芋，吃泥渣渣，吃野姜丝丝，吃马槟榔叶。山上那种马槟榔叶，大叶大叶的，采回来，用水洗洗，跺碎了用点面伴伴蒸来吃。马槟榔叶没有毒，不好吃，苦死了。</w:t>
      </w:r>
    </w:p>
    <w:p w14:paraId="2E853613" w14:textId="77777777" w:rsidR="00B45461" w:rsidRP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</w:p>
    <w:p w14:paraId="477833AB" w14:textId="77777777" w:rsidR="00B45461" w:rsidRPr="00B45461" w:rsidRDefault="00B45461" w:rsidP="00B45461">
      <w:pPr>
        <w:jc w:val="left"/>
        <w:rPr>
          <w:rFonts w:ascii="宋体" w:hAnsi="华文细黑"/>
          <w:b/>
          <w:color w:val="000000"/>
          <w:sz w:val="20"/>
          <w:szCs w:val="20"/>
        </w:rPr>
      </w:pPr>
      <w:r w:rsidRPr="00B45461">
        <w:rPr>
          <w:rFonts w:ascii="宋体" w:hAnsi="华文细黑" w:hint="eastAsia"/>
          <w:b/>
          <w:color w:val="000000"/>
          <w:sz w:val="20"/>
          <w:szCs w:val="20"/>
        </w:rPr>
        <w:t>我舅爷是饿死的</w:t>
      </w:r>
    </w:p>
    <w:p w14:paraId="69630CDF" w14:textId="77777777" w:rsidR="00B45461" w:rsidRPr="00B45461" w:rsidRDefault="00B45461" w:rsidP="00B45461">
      <w:pPr>
        <w:jc w:val="left"/>
        <w:rPr>
          <w:rFonts w:ascii="宋体" w:hAnsi="华文细黑"/>
          <w:color w:val="000000"/>
          <w:sz w:val="20"/>
          <w:szCs w:val="20"/>
        </w:rPr>
      </w:pPr>
      <w:r w:rsidRPr="00B45461">
        <w:rPr>
          <w:rFonts w:ascii="宋体" w:hAnsi="华文细黑" w:hint="eastAsia"/>
          <w:color w:val="000000"/>
          <w:sz w:val="20"/>
          <w:szCs w:val="20"/>
        </w:rPr>
        <w:lastRenderedPageBreak/>
        <w:t>村里面饿死的人也有的，我舅爷在那边那个老赵村就是饿死的啦。吃不饱么就得水肿病，就是饿死啦，一样也没有吃的么。我记得的，就是吃伙食团那时死的。那天我们去采马槟榔叶，张莫英说，你舅爷都死了。那时真真的是饿死的。那时穷，一个人都没去看他。</w:t>
      </w:r>
    </w:p>
    <w:p w14:paraId="17F1BA7B" w14:textId="77777777" w:rsidR="00ED115F" w:rsidRDefault="00ED115F"/>
    <w:sectPr w:rsidR="00ED115F" w:rsidSect="00ED1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0D809" w14:textId="77777777" w:rsidR="00A55A2B" w:rsidRDefault="00A55A2B" w:rsidP="001B7656">
      <w:r>
        <w:separator/>
      </w:r>
    </w:p>
  </w:endnote>
  <w:endnote w:type="continuationSeparator" w:id="0">
    <w:p w14:paraId="43DB2B2D" w14:textId="77777777" w:rsidR="00A55A2B" w:rsidRDefault="00A55A2B" w:rsidP="001B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CF0E1" w14:textId="77777777" w:rsidR="00A55A2B" w:rsidRDefault="00A55A2B" w:rsidP="001B7656">
      <w:r>
        <w:separator/>
      </w:r>
    </w:p>
  </w:footnote>
  <w:footnote w:type="continuationSeparator" w:id="0">
    <w:p w14:paraId="11B4187D" w14:textId="77777777" w:rsidR="00A55A2B" w:rsidRDefault="00A55A2B" w:rsidP="001B7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61"/>
    <w:rsid w:val="001B7656"/>
    <w:rsid w:val="00A55A2B"/>
    <w:rsid w:val="00B45461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97C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6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656"/>
    <w:rPr>
      <w:rFonts w:ascii="Calibri" w:eastAsia="宋体" w:hAnsi="Calibri" w:cs="Times New Roman"/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7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656"/>
    <w:rPr>
      <w:rFonts w:ascii="Calibri" w:eastAsia="宋体" w:hAnsi="Calibri" w:cs="Times New Roman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Macintosh Word</Application>
  <DocSecurity>0</DocSecurity>
  <Lines>4</Lines>
  <Paragraphs>1</Paragraphs>
  <ScaleCrop>false</ScaleCrop>
  <Company>Duke University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 Li</dc:creator>
  <cp:keywords/>
  <dc:description/>
  <cp:lastModifiedBy>Huijuan Li</cp:lastModifiedBy>
  <cp:revision>2</cp:revision>
  <dcterms:created xsi:type="dcterms:W3CDTF">2015-07-17T04:57:00Z</dcterms:created>
  <dcterms:modified xsi:type="dcterms:W3CDTF">2015-08-29T01:24:00Z</dcterms:modified>
</cp:coreProperties>
</file>